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62459" w14:textId="15AB4AC7" w:rsidR="004F4711" w:rsidRPr="00120C5E" w:rsidRDefault="002B71EC" w:rsidP="009A0E54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2B71EC">
        <w:rPr>
          <w:rFonts w:ascii="標楷體" w:eastAsia="標楷體" w:hAnsi="標楷體" w:cs="標楷體" w:hint="eastAsia"/>
          <w:b/>
          <w:bCs/>
          <w:sz w:val="32"/>
          <w:szCs w:val="32"/>
        </w:rPr>
        <w:t>民主進步黨第十七屆第六十五次中常會新聞稿</w:t>
      </w:r>
    </w:p>
    <w:p w14:paraId="5A307875" w14:textId="77777777" w:rsidR="00760144" w:rsidRPr="00760144" w:rsidRDefault="00760144" w:rsidP="00760144">
      <w:pPr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14:paraId="6032B5E2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057D3D">
        <w:rPr>
          <w:rFonts w:ascii="標楷體" w:eastAsia="標楷體" w:hAnsi="標楷體" w:cs="標楷體" w:hint="eastAsia"/>
          <w:sz w:val="28"/>
          <w:szCs w:val="28"/>
        </w:rPr>
        <w:t>民主進步黨今(17)日召開第十七屆第六十五次中常會，會中邀請經濟部次長龔明鑫以「產業穩定供電策略」為題進行專案報告。黨發言人</w:t>
      </w:r>
      <w:proofErr w:type="gramStart"/>
      <w:r w:rsidRPr="00057D3D">
        <w:rPr>
          <w:rFonts w:ascii="標楷體" w:eastAsia="標楷體" w:hAnsi="標楷體" w:cs="標楷體" w:hint="eastAsia"/>
          <w:sz w:val="28"/>
          <w:szCs w:val="28"/>
        </w:rPr>
        <w:t>蔡</w:t>
      </w:r>
      <w:proofErr w:type="gramEnd"/>
      <w:r w:rsidRPr="00057D3D">
        <w:rPr>
          <w:rFonts w:ascii="標楷體" w:eastAsia="標楷體" w:hAnsi="標楷體" w:cs="標楷體" w:hint="eastAsia"/>
          <w:sz w:val="28"/>
          <w:szCs w:val="28"/>
        </w:rPr>
        <w:t>適應會後轉述主席聽取報告後裁示，全文如下：</w:t>
      </w:r>
    </w:p>
    <w:p w14:paraId="14789531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</w:p>
    <w:p w14:paraId="71003677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057D3D">
        <w:rPr>
          <w:rFonts w:ascii="標楷體" w:eastAsia="標楷體" w:hAnsi="標楷體" w:cs="標楷體" w:hint="eastAsia"/>
          <w:sz w:val="28"/>
          <w:szCs w:val="28"/>
        </w:rPr>
        <w:t>感謝經濟部龔明鑫次長的報告。面對台灣發展的困境，我們必須加速推動經濟產業轉型。最近幾次報告的安排，就是要讓更多的人理解，我們的規劃與執行狀況。</w:t>
      </w:r>
    </w:p>
    <w:p w14:paraId="30365FE1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</w:p>
    <w:p w14:paraId="3108FCE7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057D3D">
        <w:rPr>
          <w:rFonts w:ascii="標楷體" w:eastAsia="標楷體" w:hAnsi="標楷體" w:cs="標楷體" w:hint="eastAsia"/>
          <w:sz w:val="28"/>
          <w:szCs w:val="28"/>
        </w:rPr>
        <w:t>政府的目標很明確，就是要在推動非核家園及改善空</w:t>
      </w:r>
      <w:proofErr w:type="gramStart"/>
      <w:r w:rsidRPr="00057D3D">
        <w:rPr>
          <w:rFonts w:ascii="標楷體" w:eastAsia="標楷體" w:hAnsi="標楷體" w:cs="標楷體" w:hint="eastAsia"/>
          <w:sz w:val="28"/>
          <w:szCs w:val="28"/>
        </w:rPr>
        <w:t>汙</w:t>
      </w:r>
      <w:proofErr w:type="gramEnd"/>
      <w:r w:rsidRPr="00057D3D">
        <w:rPr>
          <w:rFonts w:ascii="標楷體" w:eastAsia="標楷體" w:hAnsi="標楷體" w:cs="標楷體" w:hint="eastAsia"/>
          <w:sz w:val="28"/>
          <w:szCs w:val="28"/>
        </w:rPr>
        <w:t>的前提下，同時達到穩定供電的任務，確保經濟發展與民眾生活的不受影響。行政團隊務必要讓新建發電機組如期如質完工，提升既有機組的風險管控能力。同時，也要針對用電需求面推動管理措施，以達成短期備用容量10%、備載容量高於6%的目標。</w:t>
      </w:r>
    </w:p>
    <w:p w14:paraId="40DAEC4E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</w:p>
    <w:p w14:paraId="29A843A1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057D3D">
        <w:rPr>
          <w:rFonts w:ascii="標楷體" w:eastAsia="標楷體" w:hAnsi="標楷體" w:cs="標楷體" w:hint="eastAsia"/>
          <w:sz w:val="28"/>
          <w:szCs w:val="28"/>
        </w:rPr>
        <w:t>我們要加速再生能源的發展，使電力的供應多元化，</w:t>
      </w:r>
      <w:proofErr w:type="gramStart"/>
      <w:r w:rsidRPr="00057D3D">
        <w:rPr>
          <w:rFonts w:ascii="標楷體" w:eastAsia="標楷體" w:hAnsi="標楷體" w:cs="標楷體" w:hint="eastAsia"/>
          <w:sz w:val="28"/>
          <w:szCs w:val="28"/>
        </w:rPr>
        <w:t>讓綠能</w:t>
      </w:r>
      <w:proofErr w:type="gramEnd"/>
      <w:r w:rsidRPr="00057D3D">
        <w:rPr>
          <w:rFonts w:ascii="標楷體" w:eastAsia="標楷體" w:hAnsi="標楷體" w:cs="標楷體" w:hint="eastAsia"/>
          <w:sz w:val="28"/>
          <w:szCs w:val="28"/>
        </w:rPr>
        <w:t>產業扎根台灣。過去兩年，不論中央或是地方，我們</w:t>
      </w:r>
      <w:proofErr w:type="gramStart"/>
      <w:r w:rsidRPr="00057D3D">
        <w:rPr>
          <w:rFonts w:ascii="標楷體" w:eastAsia="標楷體" w:hAnsi="標楷體" w:cs="標楷體" w:hint="eastAsia"/>
          <w:sz w:val="28"/>
          <w:szCs w:val="28"/>
        </w:rPr>
        <w:t>推動綠能產業</w:t>
      </w:r>
      <w:proofErr w:type="gramEnd"/>
      <w:r w:rsidRPr="00057D3D">
        <w:rPr>
          <w:rFonts w:ascii="標楷體" w:eastAsia="標楷體" w:hAnsi="標楷體" w:cs="標楷體" w:hint="eastAsia"/>
          <w:sz w:val="28"/>
          <w:szCs w:val="28"/>
        </w:rPr>
        <w:t>的努力也逐漸有了成果，像是太陽光電備案登記的設置成長將近一</w:t>
      </w:r>
      <w:proofErr w:type="gramStart"/>
      <w:r w:rsidRPr="00057D3D">
        <w:rPr>
          <w:rFonts w:ascii="標楷體" w:eastAsia="標楷體" w:hAnsi="標楷體" w:cs="標楷體" w:hint="eastAsia"/>
          <w:sz w:val="28"/>
          <w:szCs w:val="28"/>
        </w:rPr>
        <w:t>倍</w:t>
      </w:r>
      <w:proofErr w:type="gramEnd"/>
      <w:r w:rsidRPr="00057D3D">
        <w:rPr>
          <w:rFonts w:ascii="標楷體" w:eastAsia="標楷體" w:hAnsi="標楷體" w:cs="標楷體" w:hint="eastAsia"/>
          <w:sz w:val="28"/>
          <w:szCs w:val="28"/>
        </w:rPr>
        <w:t>，經濟部也在本週一正式公告離</w:t>
      </w:r>
      <w:proofErr w:type="gramStart"/>
      <w:r w:rsidRPr="00057D3D">
        <w:rPr>
          <w:rFonts w:ascii="標楷體" w:eastAsia="標楷體" w:hAnsi="標楷體" w:cs="標楷體" w:hint="eastAsia"/>
          <w:sz w:val="28"/>
          <w:szCs w:val="28"/>
        </w:rPr>
        <w:t>岸風電的</w:t>
      </w:r>
      <w:proofErr w:type="gramEnd"/>
      <w:r w:rsidRPr="00057D3D">
        <w:rPr>
          <w:rFonts w:ascii="標楷體" w:eastAsia="標楷體" w:hAnsi="標楷體" w:cs="標楷體" w:hint="eastAsia"/>
          <w:sz w:val="28"/>
          <w:szCs w:val="28"/>
        </w:rPr>
        <w:t>遴選辦法。今天提出的各項推動措施，請行政團隊務必確實執行，同時，也要跟地方政府、民間企業密切溝通，讓更多的人一起加入能源轉型的行列。</w:t>
      </w:r>
    </w:p>
    <w:p w14:paraId="3737426B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</w:p>
    <w:p w14:paraId="5DFBCEEC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057D3D">
        <w:rPr>
          <w:rFonts w:ascii="標楷體" w:eastAsia="標楷體" w:hAnsi="標楷體" w:cs="標楷體" w:hint="eastAsia"/>
          <w:sz w:val="28"/>
          <w:szCs w:val="28"/>
        </w:rPr>
        <w:t>提升能源使用效率也是非常重要的方向，今天經濟部提出的規劃，特別是低壓用戶智慧電表的</w:t>
      </w:r>
      <w:proofErr w:type="gramStart"/>
      <w:r w:rsidRPr="00057D3D">
        <w:rPr>
          <w:rFonts w:ascii="標楷體" w:eastAsia="標楷體" w:hAnsi="標楷體" w:cs="標楷體" w:hint="eastAsia"/>
          <w:sz w:val="28"/>
          <w:szCs w:val="28"/>
        </w:rPr>
        <w:t>佈</w:t>
      </w:r>
      <w:proofErr w:type="gramEnd"/>
      <w:r w:rsidRPr="00057D3D">
        <w:rPr>
          <w:rFonts w:ascii="標楷體" w:eastAsia="標楷體" w:hAnsi="標楷體" w:cs="標楷體" w:hint="eastAsia"/>
          <w:sz w:val="28"/>
          <w:szCs w:val="28"/>
        </w:rPr>
        <w:t>建進度、新節電運動等計畫務必要確實進行。</w:t>
      </w:r>
    </w:p>
    <w:p w14:paraId="203E1B96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</w:p>
    <w:p w14:paraId="09B519E5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057D3D">
        <w:rPr>
          <w:rFonts w:ascii="標楷體" w:eastAsia="標楷體" w:hAnsi="標楷體" w:cs="標楷體" w:hint="eastAsia"/>
          <w:sz w:val="28"/>
          <w:szCs w:val="28"/>
        </w:rPr>
        <w:t>我們推動能源結構的轉型，是有多重的政策目標。行政團隊已經開始進行解</w:t>
      </w:r>
      <w:r w:rsidRPr="00057D3D">
        <w:rPr>
          <w:rFonts w:ascii="標楷體" w:eastAsia="標楷體" w:hAnsi="標楷體" w:cs="標楷體" w:hint="eastAsia"/>
          <w:sz w:val="28"/>
          <w:szCs w:val="28"/>
        </w:rPr>
        <w:lastRenderedPageBreak/>
        <w:t>決投資障礙的巡迴座談，務必要藉由這樣的機會，加強說明與溝通，盡可能的讓社會知道我們的目標與執行進度。</w:t>
      </w:r>
    </w:p>
    <w:p w14:paraId="03AF15DA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</w:p>
    <w:p w14:paraId="6EE5ED63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 w:rsidRPr="00057D3D">
        <w:rPr>
          <w:rFonts w:ascii="標楷體" w:eastAsia="標楷體" w:hAnsi="標楷體" w:cs="標楷體" w:hint="eastAsia"/>
          <w:sz w:val="28"/>
          <w:szCs w:val="28"/>
        </w:rPr>
        <w:t>此外，</w:t>
      </w:r>
      <w:proofErr w:type="gramEnd"/>
      <w:r w:rsidRPr="00057D3D">
        <w:rPr>
          <w:rFonts w:ascii="標楷體" w:eastAsia="標楷體" w:hAnsi="標楷體" w:cs="標楷體" w:hint="eastAsia"/>
          <w:sz w:val="28"/>
          <w:szCs w:val="28"/>
        </w:rPr>
        <w:t>會中通過提請任命2018年初選民意調查委員會委員，成員名單如下：洪耀福秘書長、曾建元教授、鄭力軒教授、歐益昌教授、</w:t>
      </w:r>
      <w:proofErr w:type="gramStart"/>
      <w:r w:rsidRPr="00057D3D">
        <w:rPr>
          <w:rFonts w:ascii="標楷體" w:eastAsia="標楷體" w:hAnsi="標楷體" w:cs="標楷體" w:hint="eastAsia"/>
          <w:sz w:val="28"/>
          <w:szCs w:val="28"/>
        </w:rPr>
        <w:t>謝庭晃</w:t>
      </w:r>
      <w:proofErr w:type="gramEnd"/>
      <w:r w:rsidRPr="00057D3D">
        <w:rPr>
          <w:rFonts w:ascii="標楷體" w:eastAsia="標楷體" w:hAnsi="標楷體" w:cs="標楷體" w:hint="eastAsia"/>
          <w:sz w:val="28"/>
          <w:szCs w:val="28"/>
        </w:rPr>
        <w:t>教授。</w:t>
      </w:r>
    </w:p>
    <w:p w14:paraId="05D0DAB7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</w:p>
    <w:p w14:paraId="0FD2BBA6" w14:textId="5676E83A" w:rsidR="00DB29D8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057D3D">
        <w:rPr>
          <w:rFonts w:ascii="標楷體" w:eastAsia="標楷體" w:hAnsi="標楷體" w:cs="標楷體" w:hint="eastAsia"/>
          <w:sz w:val="28"/>
          <w:szCs w:val="28"/>
        </w:rPr>
        <w:t>另會中通過「2018直轄市議員提名初選</w:t>
      </w:r>
      <w:proofErr w:type="gramStart"/>
      <w:r w:rsidRPr="00057D3D">
        <w:rPr>
          <w:rFonts w:ascii="標楷體" w:eastAsia="標楷體" w:hAnsi="標楷體" w:cs="標楷體" w:hint="eastAsia"/>
          <w:sz w:val="28"/>
          <w:szCs w:val="28"/>
        </w:rPr>
        <w:t>選務</w:t>
      </w:r>
      <w:proofErr w:type="gramEnd"/>
      <w:r w:rsidRPr="00057D3D">
        <w:rPr>
          <w:rFonts w:ascii="標楷體" w:eastAsia="標楷體" w:hAnsi="標楷體" w:cs="標楷體" w:hint="eastAsia"/>
          <w:sz w:val="28"/>
          <w:szCs w:val="28"/>
        </w:rPr>
        <w:t>工作日程」，附表如下：</w:t>
      </w:r>
    </w:p>
    <w:p w14:paraId="2AB7CBDE" w14:textId="6814D279" w:rsid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953"/>
      </w:tblGrid>
      <w:tr w:rsidR="00057D3D" w:rsidRPr="00057D3D" w14:paraId="694B56D0" w14:textId="77777777" w:rsidTr="00057D3D">
        <w:trPr>
          <w:trHeight w:val="39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957E272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center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日期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96F53E" w14:textId="77777777" w:rsidR="00057D3D" w:rsidRPr="00057D3D" w:rsidRDefault="00057D3D" w:rsidP="00ED7C65">
            <w:pPr>
              <w:adjustRightInd w:val="0"/>
              <w:snapToGrid w:val="0"/>
              <w:jc w:val="center"/>
              <w:textAlignment w:val="baseline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工作事項</w:t>
            </w:r>
          </w:p>
        </w:tc>
      </w:tr>
      <w:tr w:rsidR="00057D3D" w:rsidRPr="00057D3D" w14:paraId="7ECDCA6F" w14:textId="77777777" w:rsidTr="00057D3D">
        <w:trPr>
          <w:trHeight w:val="39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A4E5D2E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1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月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17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日（星期三）</w:t>
            </w:r>
          </w:p>
          <w:p w14:paraId="7B596B99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中常會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081CE22" w14:textId="77777777" w:rsidR="00057D3D" w:rsidRPr="00057D3D" w:rsidRDefault="00057D3D" w:rsidP="00ED7C65">
            <w:pPr>
              <w:adjustRightInd w:val="0"/>
              <w:snapToGrid w:val="0"/>
              <w:jc w:val="both"/>
              <w:textAlignment w:val="baseline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發佈選</w:t>
            </w:r>
            <w:proofErr w:type="gramStart"/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務</w:t>
            </w:r>
            <w:proofErr w:type="gramEnd"/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工作日程</w:t>
            </w:r>
          </w:p>
        </w:tc>
      </w:tr>
      <w:tr w:rsidR="00057D3D" w:rsidRPr="00057D3D" w14:paraId="43ECD2A4" w14:textId="77777777" w:rsidTr="00057D3D">
        <w:trPr>
          <w:trHeight w:val="533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7DC0D98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1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月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31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日（星期三）前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0025112" w14:textId="77777777" w:rsidR="00057D3D" w:rsidRPr="00057D3D" w:rsidRDefault="00057D3D" w:rsidP="00ED7C65">
            <w:pPr>
              <w:adjustRightInd w:val="0"/>
              <w:snapToGrid w:val="0"/>
              <w:jc w:val="both"/>
              <w:textAlignment w:val="baseline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地方黨部提報建議提名名額</w:t>
            </w:r>
          </w:p>
        </w:tc>
      </w:tr>
      <w:tr w:rsidR="00057D3D" w:rsidRPr="00057D3D" w14:paraId="303037FE" w14:textId="77777777" w:rsidTr="00057D3D">
        <w:trPr>
          <w:trHeight w:val="155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F59B2C5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2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月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7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日（星期三）</w:t>
            </w:r>
          </w:p>
          <w:p w14:paraId="5F2C1D8F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中執會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76E9AA" w14:textId="77777777" w:rsidR="00057D3D" w:rsidRPr="00057D3D" w:rsidRDefault="00057D3D" w:rsidP="00057D3D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textAlignment w:val="baseline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議</w:t>
            </w:r>
            <w:bookmarkStart w:id="0" w:name="_GoBack"/>
            <w:bookmarkEnd w:id="0"/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決各選區提名名額</w:t>
            </w:r>
          </w:p>
          <w:p w14:paraId="7EEEFC1D" w14:textId="77777777" w:rsidR="00057D3D" w:rsidRPr="00057D3D" w:rsidRDefault="00057D3D" w:rsidP="00057D3D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textAlignment w:val="baseline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確認候選人資格要件</w:t>
            </w:r>
          </w:p>
          <w:p w14:paraId="314AF12D" w14:textId="77777777" w:rsidR="00057D3D" w:rsidRPr="00057D3D" w:rsidRDefault="00057D3D" w:rsidP="00057D3D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textAlignment w:val="baseline"/>
              <w:rPr>
                <w:rFonts w:eastAsia="標楷體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決定登記費、保證金、民調費數額</w:t>
            </w:r>
          </w:p>
          <w:p w14:paraId="231322F1" w14:textId="77777777" w:rsidR="00057D3D" w:rsidRPr="00057D3D" w:rsidRDefault="00057D3D" w:rsidP="00057D3D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textAlignment w:val="baseline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成立協調小組</w:t>
            </w:r>
          </w:p>
        </w:tc>
      </w:tr>
      <w:tr w:rsidR="00057D3D" w:rsidRPr="00057D3D" w14:paraId="7E390F74" w14:textId="77777777" w:rsidTr="00057D3D">
        <w:trPr>
          <w:trHeight w:val="52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44E0C6D7" w14:textId="77777777" w:rsidR="00057D3D" w:rsidRPr="00057D3D" w:rsidRDefault="00057D3D" w:rsidP="00ED7C65">
            <w:pPr>
              <w:adjustRightInd w:val="0"/>
              <w:snapToGrid w:val="0"/>
              <w:jc w:val="center"/>
              <w:textAlignment w:val="baseline"/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春節期間：</w:t>
            </w: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2</w:t>
            </w: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月</w:t>
            </w: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15</w:t>
            </w: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日除夕</w:t>
            </w: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(</w:t>
            </w: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星期四</w:t>
            </w: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)~2</w:t>
            </w: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月</w:t>
            </w: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20</w:t>
            </w: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日初五</w:t>
            </w: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(</w:t>
            </w: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星期二</w:t>
            </w:r>
            <w:r w:rsidRPr="00057D3D">
              <w:rPr>
                <w:rFonts w:eastAsia="標楷體" w:hint="eastAsia"/>
                <w:b/>
                <w:bCs/>
                <w:sz w:val="28"/>
                <w:szCs w:val="28"/>
                <w:lang w:val="af-ZA"/>
              </w:rPr>
              <w:t>)</w:t>
            </w:r>
          </w:p>
        </w:tc>
      </w:tr>
      <w:tr w:rsidR="00057D3D" w:rsidRPr="00057D3D" w14:paraId="4C6D053F" w14:textId="77777777" w:rsidTr="00057D3D">
        <w:trPr>
          <w:trHeight w:val="59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E12BDD0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2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月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26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日（星期一）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08CB52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發佈選舉公告，公告候選人登記日期及必備事項</w:t>
            </w:r>
          </w:p>
        </w:tc>
      </w:tr>
      <w:tr w:rsidR="00057D3D" w:rsidRPr="00057D3D" w14:paraId="074CC7C5" w14:textId="77777777" w:rsidTr="00057D3D">
        <w:trPr>
          <w:trHeight w:val="61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D6F106A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3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月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5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日（星期一）至</w:t>
            </w:r>
          </w:p>
          <w:p w14:paraId="78D573C4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3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月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9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日（星期五）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C72E6D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領表、登記</w:t>
            </w:r>
          </w:p>
        </w:tc>
      </w:tr>
      <w:tr w:rsidR="00057D3D" w:rsidRPr="00057D3D" w14:paraId="4F31267E" w14:textId="77777777" w:rsidTr="00057D3D">
        <w:trPr>
          <w:trHeight w:val="453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7987E93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3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月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13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日（星期二）前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3C951C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協調截止</w:t>
            </w:r>
          </w:p>
        </w:tc>
      </w:tr>
      <w:tr w:rsidR="00057D3D" w:rsidRPr="00057D3D" w14:paraId="39CD121F" w14:textId="77777777" w:rsidTr="00057D3D">
        <w:trPr>
          <w:trHeight w:val="839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B9E8904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3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月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14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日（星期三）</w:t>
            </w:r>
          </w:p>
          <w:p w14:paraId="7BFB1EBD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中執會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D73304" w14:textId="77777777" w:rsidR="00057D3D" w:rsidRPr="00057D3D" w:rsidRDefault="00057D3D" w:rsidP="00ED7C65">
            <w:pPr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審查候選人資格，同意協調退選名單，另同意同額競選選區停辦民意調查。</w:t>
            </w:r>
          </w:p>
        </w:tc>
      </w:tr>
      <w:tr w:rsidR="00057D3D" w:rsidRPr="00057D3D" w14:paraId="7F58AA78" w14:textId="77777777" w:rsidTr="00057D3D">
        <w:trPr>
          <w:trHeight w:val="76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B3CF7DF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3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月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19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日（星期一）至</w:t>
            </w:r>
          </w:p>
          <w:p w14:paraId="3CFDD9DD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5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月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15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日（星期二）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19BC16F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執行黨內初選民意調查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(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必要時得展延</w:t>
            </w:r>
            <w:proofErr w:type="gramStart"/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一週</w:t>
            </w:r>
            <w:proofErr w:type="gramEnd"/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)</w:t>
            </w:r>
          </w:p>
        </w:tc>
      </w:tr>
      <w:tr w:rsidR="00057D3D" w:rsidRPr="00057D3D" w14:paraId="578AA085" w14:textId="77777777" w:rsidTr="00057D3D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790B436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5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月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30</w:t>
            </w: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日（星期三）</w:t>
            </w:r>
          </w:p>
          <w:p w14:paraId="555E1D69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jc w:val="both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中執會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9B1BEA" w14:textId="77777777" w:rsidR="00057D3D" w:rsidRPr="00057D3D" w:rsidRDefault="00057D3D" w:rsidP="00ED7C65">
            <w:pPr>
              <w:tabs>
                <w:tab w:val="num" w:pos="1440"/>
              </w:tabs>
              <w:snapToGrid w:val="0"/>
              <w:rPr>
                <w:rFonts w:eastAsia="標楷體" w:hint="eastAsia"/>
                <w:bCs/>
                <w:sz w:val="28"/>
                <w:szCs w:val="28"/>
                <w:lang w:val="af-ZA"/>
              </w:rPr>
            </w:pPr>
            <w:r w:rsidRPr="00057D3D">
              <w:rPr>
                <w:rFonts w:eastAsia="標楷體" w:hint="eastAsia"/>
                <w:bCs/>
                <w:sz w:val="28"/>
                <w:szCs w:val="28"/>
                <w:lang w:val="af-ZA"/>
              </w:rPr>
              <w:t>公告直轄市議員提名名單</w:t>
            </w:r>
          </w:p>
        </w:tc>
      </w:tr>
    </w:tbl>
    <w:p w14:paraId="01DB4919" w14:textId="77777777" w:rsidR="00057D3D" w:rsidRPr="00057D3D" w:rsidRDefault="00057D3D" w:rsidP="00057D3D">
      <w:pPr>
        <w:spacing w:line="520" w:lineRule="exact"/>
        <w:ind w:firstLineChars="200" w:firstLine="560"/>
        <w:jc w:val="both"/>
        <w:rPr>
          <w:rFonts w:ascii="標楷體" w:eastAsia="標楷體" w:hAnsi="標楷體" w:cs="標楷體" w:hint="eastAsia"/>
          <w:sz w:val="28"/>
          <w:szCs w:val="28"/>
          <w:lang w:val="af-ZA"/>
        </w:rPr>
      </w:pPr>
    </w:p>
    <w:sectPr w:rsidR="00057D3D" w:rsidRPr="00057D3D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E314" w14:textId="77777777" w:rsidR="00DF3163" w:rsidRDefault="00DF3163" w:rsidP="00120C5E">
      <w:r>
        <w:separator/>
      </w:r>
    </w:p>
  </w:endnote>
  <w:endnote w:type="continuationSeparator" w:id="0">
    <w:p w14:paraId="0A92B296" w14:textId="77777777" w:rsidR="00DF3163" w:rsidRDefault="00DF3163" w:rsidP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13140" w14:textId="77777777" w:rsidR="00DF3163" w:rsidRDefault="00DF3163" w:rsidP="00120C5E">
      <w:r>
        <w:separator/>
      </w:r>
    </w:p>
  </w:footnote>
  <w:footnote w:type="continuationSeparator" w:id="0">
    <w:p w14:paraId="4FD14FC6" w14:textId="77777777" w:rsidR="00DF3163" w:rsidRDefault="00DF3163" w:rsidP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1D0D3" w14:textId="77777777" w:rsidR="00066477" w:rsidRDefault="00DF3163">
    <w:pPr>
      <w:pStyle w:val="a3"/>
    </w:pPr>
    <w:r>
      <w:rPr>
        <w:noProof/>
        <w:lang w:bidi="th-TH"/>
      </w:rPr>
      <w:pict w14:anchorId="63B92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E4F6" w14:textId="3B69FFC0" w:rsidR="00066477" w:rsidRPr="00120C5E" w:rsidRDefault="00DF3163" w:rsidP="00120C5E">
    <w:pPr>
      <w:pStyle w:val="a3"/>
      <w:jc w:val="right"/>
      <w:rPr>
        <w:sz w:val="28"/>
        <w:szCs w:val="28"/>
      </w:rPr>
    </w:pPr>
    <w:r>
      <w:rPr>
        <w:noProof/>
        <w:sz w:val="28"/>
        <w:szCs w:val="28"/>
        <w:lang w:bidi="th-TH"/>
      </w:rPr>
      <w:pict w14:anchorId="50673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F259E4">
      <w:rPr>
        <w:sz w:val="28"/>
        <w:szCs w:val="28"/>
      </w:rPr>
      <w:t>201</w:t>
    </w:r>
    <w:r w:rsidR="00F259E4">
      <w:rPr>
        <w:rFonts w:hint="eastAsia"/>
        <w:sz w:val="28"/>
        <w:szCs w:val="28"/>
      </w:rPr>
      <w:t>8</w:t>
    </w:r>
    <w:r w:rsidR="00F259E4">
      <w:rPr>
        <w:sz w:val="28"/>
        <w:szCs w:val="28"/>
      </w:rPr>
      <w:t>/</w:t>
    </w:r>
    <w:r w:rsidR="00F259E4">
      <w:rPr>
        <w:rFonts w:hint="eastAsia"/>
        <w:sz w:val="28"/>
        <w:szCs w:val="28"/>
      </w:rPr>
      <w:t>01</w:t>
    </w:r>
    <w:r w:rsidR="00066477">
      <w:rPr>
        <w:sz w:val="28"/>
        <w:szCs w:val="28"/>
      </w:rPr>
      <w:t>/</w:t>
    </w:r>
    <w:r w:rsidR="00057D3D">
      <w:rPr>
        <w:rFonts w:hint="eastAsia"/>
        <w:sz w:val="28"/>
        <w:szCs w:val="28"/>
      </w:rPr>
      <w:t>17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524D8" w14:textId="77777777" w:rsidR="00066477" w:rsidRDefault="00DF3163">
    <w:pPr>
      <w:pStyle w:val="a3"/>
    </w:pPr>
    <w:r>
      <w:rPr>
        <w:noProof/>
        <w:lang w:bidi="th-TH"/>
      </w:rPr>
      <w:pict w14:anchorId="21B8E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145C8"/>
    <w:multiLevelType w:val="hybridMultilevel"/>
    <w:tmpl w:val="B33C7CE4"/>
    <w:lvl w:ilvl="0" w:tplc="C994F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5E"/>
    <w:rsid w:val="00015FF1"/>
    <w:rsid w:val="00057D3D"/>
    <w:rsid w:val="00066477"/>
    <w:rsid w:val="000824DC"/>
    <w:rsid w:val="000F5F21"/>
    <w:rsid w:val="00120C5E"/>
    <w:rsid w:val="00124757"/>
    <w:rsid w:val="00167236"/>
    <w:rsid w:val="00184818"/>
    <w:rsid w:val="00187C43"/>
    <w:rsid w:val="001D2982"/>
    <w:rsid w:val="00214B59"/>
    <w:rsid w:val="0026647A"/>
    <w:rsid w:val="002B2E6E"/>
    <w:rsid w:val="002B71EC"/>
    <w:rsid w:val="002C0986"/>
    <w:rsid w:val="002E1B3C"/>
    <w:rsid w:val="002E5A35"/>
    <w:rsid w:val="00345820"/>
    <w:rsid w:val="00392319"/>
    <w:rsid w:val="003A6F9C"/>
    <w:rsid w:val="004573D5"/>
    <w:rsid w:val="00466CDB"/>
    <w:rsid w:val="00477973"/>
    <w:rsid w:val="004850F6"/>
    <w:rsid w:val="004A6A03"/>
    <w:rsid w:val="004F4711"/>
    <w:rsid w:val="00521656"/>
    <w:rsid w:val="00557418"/>
    <w:rsid w:val="005620EB"/>
    <w:rsid w:val="005E4901"/>
    <w:rsid w:val="005F0B4B"/>
    <w:rsid w:val="005F4D91"/>
    <w:rsid w:val="00760144"/>
    <w:rsid w:val="007F6C3A"/>
    <w:rsid w:val="0084439C"/>
    <w:rsid w:val="00857222"/>
    <w:rsid w:val="008658FB"/>
    <w:rsid w:val="008A2CBA"/>
    <w:rsid w:val="009550D8"/>
    <w:rsid w:val="00957D0A"/>
    <w:rsid w:val="00981232"/>
    <w:rsid w:val="00990B6A"/>
    <w:rsid w:val="00996E8E"/>
    <w:rsid w:val="009A0E54"/>
    <w:rsid w:val="009B1422"/>
    <w:rsid w:val="00A36901"/>
    <w:rsid w:val="00A94953"/>
    <w:rsid w:val="00AC29A3"/>
    <w:rsid w:val="00AC2DB8"/>
    <w:rsid w:val="00B50994"/>
    <w:rsid w:val="00B57712"/>
    <w:rsid w:val="00BA11AF"/>
    <w:rsid w:val="00BA730A"/>
    <w:rsid w:val="00BC580D"/>
    <w:rsid w:val="00C23B66"/>
    <w:rsid w:val="00D455DF"/>
    <w:rsid w:val="00D461CB"/>
    <w:rsid w:val="00DB29D8"/>
    <w:rsid w:val="00DF3163"/>
    <w:rsid w:val="00E32CF3"/>
    <w:rsid w:val="00E514CC"/>
    <w:rsid w:val="00E864D4"/>
    <w:rsid w:val="00EA2DCA"/>
    <w:rsid w:val="00F259E4"/>
    <w:rsid w:val="00F53D3D"/>
    <w:rsid w:val="00FD197A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F49FB8B"/>
  <w15:docId w15:val="{FD9D751C-0290-458C-BF61-7EEF320B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 字元2 字元 字元 字元 字元 字元"/>
    <w:basedOn w:val="a"/>
    <w:semiHidden/>
    <w:rsid w:val="00057D3D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46AC-18E4-4F46-AADC-04690ED7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Pipublic</cp:lastModifiedBy>
  <cp:revision>3</cp:revision>
  <cp:lastPrinted>2018-01-10T09:14:00Z</cp:lastPrinted>
  <dcterms:created xsi:type="dcterms:W3CDTF">2018-01-17T07:15:00Z</dcterms:created>
  <dcterms:modified xsi:type="dcterms:W3CDTF">2018-01-17T07:17:00Z</dcterms:modified>
</cp:coreProperties>
</file>